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27" w:rsidRDefault="00612627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05A3E">
        <w:rPr>
          <w:rFonts w:eastAsia="Times New Roman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79181C65" wp14:editId="2D0656EA">
            <wp:simplePos x="0" y="0"/>
            <wp:positionH relativeFrom="page">
              <wp:posOffset>-43180</wp:posOffset>
            </wp:positionH>
            <wp:positionV relativeFrom="paragraph">
              <wp:posOffset>-885825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627" w:rsidRDefault="00612627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12627" w:rsidRDefault="00612627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12627" w:rsidRDefault="00612627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12627" w:rsidRDefault="00612627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D3407" w:rsidRPr="00612627" w:rsidRDefault="007D3407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D3407" w:rsidRPr="00612627" w:rsidRDefault="007D3407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12627">
        <w:rPr>
          <w:rFonts w:ascii="Arial" w:hAnsi="Arial" w:cs="Arial"/>
          <w:sz w:val="20"/>
          <w:szCs w:val="20"/>
        </w:rPr>
        <w:t xml:space="preserve">Berne, le </w:t>
      </w:r>
      <w:r w:rsidR="00E60373" w:rsidRPr="00612627">
        <w:rPr>
          <w:rFonts w:ascii="Arial" w:hAnsi="Arial" w:cs="Arial"/>
          <w:sz w:val="20"/>
          <w:szCs w:val="20"/>
        </w:rPr>
        <w:t>25</w:t>
      </w:r>
      <w:r w:rsidR="00791775" w:rsidRPr="00612627">
        <w:rPr>
          <w:rFonts w:ascii="Arial" w:hAnsi="Arial" w:cs="Arial"/>
          <w:sz w:val="20"/>
          <w:szCs w:val="20"/>
        </w:rPr>
        <w:t xml:space="preserve"> septembre</w:t>
      </w:r>
      <w:r w:rsidRPr="00612627">
        <w:rPr>
          <w:rFonts w:ascii="Arial" w:hAnsi="Arial" w:cs="Arial"/>
          <w:sz w:val="20"/>
          <w:szCs w:val="20"/>
        </w:rPr>
        <w:t xml:space="preserve"> 2018</w:t>
      </w:r>
      <w:r w:rsidR="00612627">
        <w:rPr>
          <w:rFonts w:ascii="Arial" w:hAnsi="Arial" w:cs="Arial"/>
          <w:sz w:val="20"/>
          <w:szCs w:val="20"/>
        </w:rPr>
        <w:t xml:space="preserve"> / </w:t>
      </w:r>
      <w:r w:rsidR="00612627" w:rsidRPr="00612627">
        <w:rPr>
          <w:rFonts w:ascii="Arial" w:hAnsi="Arial" w:cs="Arial"/>
          <w:sz w:val="20"/>
          <w:szCs w:val="20"/>
        </w:rPr>
        <w:t>Communiqué de presse</w:t>
      </w:r>
    </w:p>
    <w:p w:rsidR="00E03309" w:rsidRPr="00612627" w:rsidRDefault="00E03309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03309" w:rsidRPr="00612627" w:rsidRDefault="00E03309" w:rsidP="00612627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612627">
        <w:rPr>
          <w:rFonts w:ascii="Arial" w:hAnsi="Arial" w:cs="Arial"/>
          <w:b/>
          <w:sz w:val="30"/>
          <w:szCs w:val="30"/>
        </w:rPr>
        <w:t xml:space="preserve">Révision de la LEG : </w:t>
      </w:r>
      <w:r w:rsidR="00D757CF" w:rsidRPr="00612627">
        <w:rPr>
          <w:rFonts w:ascii="Arial" w:hAnsi="Arial" w:cs="Arial"/>
          <w:b/>
          <w:sz w:val="30"/>
          <w:szCs w:val="30"/>
        </w:rPr>
        <w:t>le profond mépris</w:t>
      </w:r>
      <w:r w:rsidR="00CD542C" w:rsidRPr="00612627">
        <w:rPr>
          <w:rFonts w:ascii="Arial" w:hAnsi="Arial" w:cs="Arial"/>
          <w:b/>
          <w:sz w:val="30"/>
          <w:szCs w:val="30"/>
        </w:rPr>
        <w:t xml:space="preserve"> </w:t>
      </w:r>
      <w:r w:rsidR="00E60373" w:rsidRPr="00612627">
        <w:rPr>
          <w:rFonts w:ascii="Arial" w:hAnsi="Arial" w:cs="Arial"/>
          <w:b/>
          <w:sz w:val="30"/>
          <w:szCs w:val="30"/>
        </w:rPr>
        <w:t>de la droite du National</w:t>
      </w:r>
      <w:r w:rsidR="00307F9A" w:rsidRPr="00612627">
        <w:rPr>
          <w:rFonts w:ascii="Arial" w:hAnsi="Arial" w:cs="Arial"/>
          <w:b/>
          <w:sz w:val="30"/>
          <w:szCs w:val="30"/>
        </w:rPr>
        <w:t xml:space="preserve"> envers les femmes</w:t>
      </w:r>
    </w:p>
    <w:p w:rsidR="00612627" w:rsidRPr="00612627" w:rsidRDefault="00612627" w:rsidP="0061262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CD542C" w:rsidRDefault="00D757CF" w:rsidP="0061262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612627">
        <w:rPr>
          <w:rFonts w:ascii="Arial" w:hAnsi="Arial" w:cs="Arial"/>
          <w:b/>
          <w:sz w:val="20"/>
          <w:szCs w:val="20"/>
        </w:rPr>
        <w:t>Hier et aujourd’hui, l</w:t>
      </w:r>
      <w:r w:rsidR="00CD542C" w:rsidRPr="00612627">
        <w:rPr>
          <w:rFonts w:ascii="Arial" w:hAnsi="Arial" w:cs="Arial"/>
          <w:b/>
          <w:sz w:val="20"/>
          <w:szCs w:val="20"/>
        </w:rPr>
        <w:t xml:space="preserve">a majorité bourgeoise de la chambre basse </w:t>
      </w:r>
      <w:r w:rsidR="00307F9A" w:rsidRPr="00612627">
        <w:rPr>
          <w:rFonts w:ascii="Arial" w:hAnsi="Arial" w:cs="Arial"/>
          <w:b/>
          <w:sz w:val="20"/>
          <w:szCs w:val="20"/>
        </w:rPr>
        <w:t xml:space="preserve">a </w:t>
      </w:r>
      <w:r w:rsidRPr="00612627">
        <w:rPr>
          <w:rFonts w:ascii="Arial" w:hAnsi="Arial" w:cs="Arial"/>
          <w:b/>
          <w:sz w:val="20"/>
          <w:szCs w:val="20"/>
        </w:rPr>
        <w:t xml:space="preserve">réussi à vider </w:t>
      </w:r>
      <w:r w:rsidR="0027689F" w:rsidRPr="00612627">
        <w:rPr>
          <w:rFonts w:ascii="Arial" w:hAnsi="Arial" w:cs="Arial"/>
          <w:b/>
          <w:sz w:val="20"/>
          <w:szCs w:val="20"/>
        </w:rPr>
        <w:t xml:space="preserve">encore plus </w:t>
      </w:r>
      <w:r w:rsidRPr="00612627">
        <w:rPr>
          <w:rFonts w:ascii="Arial" w:hAnsi="Arial" w:cs="Arial"/>
          <w:b/>
          <w:sz w:val="20"/>
          <w:szCs w:val="20"/>
        </w:rPr>
        <w:t xml:space="preserve">de sa substance </w:t>
      </w:r>
      <w:r w:rsidR="00CD542C" w:rsidRPr="00612627">
        <w:rPr>
          <w:rFonts w:ascii="Arial" w:hAnsi="Arial" w:cs="Arial"/>
          <w:b/>
          <w:sz w:val="20"/>
          <w:szCs w:val="20"/>
        </w:rPr>
        <w:t xml:space="preserve">la révision de la Loi sur l’égalité. Travail.Suisse, l’organisation faîtière indépendante des travailleurs et des travailleurs, est atterrée </w:t>
      </w:r>
      <w:r w:rsidRPr="00612627">
        <w:rPr>
          <w:rFonts w:ascii="Arial" w:hAnsi="Arial" w:cs="Arial"/>
          <w:b/>
          <w:sz w:val="20"/>
          <w:szCs w:val="20"/>
        </w:rPr>
        <w:t xml:space="preserve">par le profond </w:t>
      </w:r>
      <w:r w:rsidR="00CD542C" w:rsidRPr="00612627">
        <w:rPr>
          <w:rFonts w:ascii="Arial" w:hAnsi="Arial" w:cs="Arial"/>
          <w:b/>
          <w:sz w:val="20"/>
          <w:szCs w:val="20"/>
        </w:rPr>
        <w:t xml:space="preserve">mépris </w:t>
      </w:r>
      <w:r w:rsidRPr="00612627">
        <w:rPr>
          <w:rFonts w:ascii="Arial" w:hAnsi="Arial" w:cs="Arial"/>
          <w:b/>
          <w:sz w:val="20"/>
          <w:szCs w:val="20"/>
        </w:rPr>
        <w:t>exprimé par</w:t>
      </w:r>
      <w:r w:rsidR="00CD542C" w:rsidRPr="00612627">
        <w:rPr>
          <w:rFonts w:ascii="Arial" w:hAnsi="Arial" w:cs="Arial"/>
          <w:b/>
          <w:sz w:val="20"/>
          <w:szCs w:val="20"/>
        </w:rPr>
        <w:t xml:space="preserve"> la majorité du Conseil national envers la </w:t>
      </w:r>
      <w:r w:rsidR="0027689F" w:rsidRPr="00612627">
        <w:rPr>
          <w:rFonts w:ascii="Arial" w:hAnsi="Arial" w:cs="Arial"/>
          <w:b/>
          <w:sz w:val="20"/>
          <w:szCs w:val="20"/>
        </w:rPr>
        <w:t xml:space="preserve">moitié de la population suisse. Elle formule le souhait que la chambre haute corrige maintenant les nombreuses </w:t>
      </w:r>
      <w:r w:rsidR="00E60373" w:rsidRPr="00612627">
        <w:rPr>
          <w:rFonts w:ascii="Arial" w:hAnsi="Arial" w:cs="Arial"/>
          <w:b/>
          <w:sz w:val="20"/>
          <w:szCs w:val="20"/>
        </w:rPr>
        <w:t>modifications</w:t>
      </w:r>
      <w:r w:rsidR="0027689F" w:rsidRPr="00612627">
        <w:rPr>
          <w:rFonts w:ascii="Arial" w:hAnsi="Arial" w:cs="Arial"/>
          <w:b/>
          <w:sz w:val="20"/>
          <w:szCs w:val="20"/>
        </w:rPr>
        <w:t xml:space="preserve"> </w:t>
      </w:r>
      <w:r w:rsidR="003928C8" w:rsidRPr="00612627">
        <w:rPr>
          <w:rFonts w:ascii="Arial" w:hAnsi="Arial" w:cs="Arial"/>
          <w:b/>
          <w:sz w:val="20"/>
          <w:szCs w:val="20"/>
        </w:rPr>
        <w:t>adoptées</w:t>
      </w:r>
      <w:r w:rsidR="0027689F" w:rsidRPr="00612627">
        <w:rPr>
          <w:rFonts w:ascii="Arial" w:hAnsi="Arial" w:cs="Arial"/>
          <w:b/>
          <w:sz w:val="20"/>
          <w:szCs w:val="20"/>
        </w:rPr>
        <w:t>.</w:t>
      </w:r>
    </w:p>
    <w:p w:rsidR="00612627" w:rsidRPr="00612627" w:rsidRDefault="00612627" w:rsidP="0061262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D757CF" w:rsidRDefault="00791775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12627">
        <w:rPr>
          <w:rFonts w:ascii="Arial" w:hAnsi="Arial" w:cs="Arial"/>
          <w:sz w:val="20"/>
          <w:szCs w:val="20"/>
        </w:rPr>
        <w:t>Pour combattre la discrimination salariale, il faut donc</w:t>
      </w:r>
      <w:r w:rsidR="0027689F" w:rsidRPr="00612627">
        <w:rPr>
          <w:rFonts w:ascii="Arial" w:hAnsi="Arial" w:cs="Arial"/>
          <w:sz w:val="20"/>
          <w:szCs w:val="20"/>
        </w:rPr>
        <w:t xml:space="preserve"> continuer de</w:t>
      </w:r>
      <w:r w:rsidRPr="00612627">
        <w:rPr>
          <w:rFonts w:ascii="Arial" w:hAnsi="Arial" w:cs="Arial"/>
          <w:sz w:val="20"/>
          <w:szCs w:val="20"/>
        </w:rPr>
        <w:t xml:space="preserve"> </w:t>
      </w:r>
      <w:r w:rsidR="001354AE" w:rsidRPr="00612627">
        <w:rPr>
          <w:rFonts w:ascii="Arial" w:hAnsi="Arial" w:cs="Arial"/>
          <w:sz w:val="20"/>
          <w:szCs w:val="20"/>
        </w:rPr>
        <w:t>laisser faire le marché et les entreprises</w:t>
      </w:r>
      <w:r w:rsidR="001E4622" w:rsidRPr="00612627">
        <w:rPr>
          <w:rFonts w:ascii="Arial" w:hAnsi="Arial" w:cs="Arial"/>
          <w:sz w:val="20"/>
          <w:szCs w:val="20"/>
        </w:rPr>
        <w:t>, même si l’expérience</w:t>
      </w:r>
      <w:r w:rsidR="00EE7A02" w:rsidRPr="00612627">
        <w:rPr>
          <w:rFonts w:ascii="Arial" w:hAnsi="Arial" w:cs="Arial"/>
          <w:sz w:val="20"/>
          <w:szCs w:val="20"/>
        </w:rPr>
        <w:t xml:space="preserve"> du Dialogue sur l’</w:t>
      </w:r>
      <w:r w:rsidR="00E60373" w:rsidRPr="00612627">
        <w:rPr>
          <w:rFonts w:ascii="Arial" w:hAnsi="Arial" w:cs="Arial"/>
          <w:sz w:val="20"/>
          <w:szCs w:val="20"/>
        </w:rPr>
        <w:t>égalité des salaires entre 2009 et</w:t>
      </w:r>
      <w:r w:rsidR="00EE7A02" w:rsidRPr="00612627">
        <w:rPr>
          <w:rFonts w:ascii="Arial" w:hAnsi="Arial" w:cs="Arial"/>
          <w:sz w:val="20"/>
          <w:szCs w:val="20"/>
        </w:rPr>
        <w:t xml:space="preserve"> 2014</w:t>
      </w:r>
      <w:r w:rsidR="001E4622" w:rsidRPr="00612627">
        <w:rPr>
          <w:rFonts w:ascii="Arial" w:hAnsi="Arial" w:cs="Arial"/>
          <w:sz w:val="20"/>
          <w:szCs w:val="20"/>
        </w:rPr>
        <w:t xml:space="preserve"> a </w:t>
      </w:r>
      <w:r w:rsidR="00EE7A02" w:rsidRPr="00612627">
        <w:rPr>
          <w:rFonts w:ascii="Arial" w:hAnsi="Arial" w:cs="Arial"/>
          <w:sz w:val="20"/>
          <w:szCs w:val="20"/>
        </w:rPr>
        <w:t xml:space="preserve">clairement </w:t>
      </w:r>
      <w:r w:rsidR="001E4622" w:rsidRPr="00612627">
        <w:rPr>
          <w:rFonts w:ascii="Arial" w:hAnsi="Arial" w:cs="Arial"/>
          <w:sz w:val="20"/>
          <w:szCs w:val="20"/>
        </w:rPr>
        <w:t xml:space="preserve">démontré que ce n’est pas la </w:t>
      </w:r>
      <w:r w:rsidR="00307F9A" w:rsidRPr="00612627">
        <w:rPr>
          <w:rFonts w:ascii="Arial" w:hAnsi="Arial" w:cs="Arial"/>
          <w:sz w:val="20"/>
          <w:szCs w:val="20"/>
        </w:rPr>
        <w:t>bonne</w:t>
      </w:r>
      <w:r w:rsidR="001E4622" w:rsidRPr="00612627">
        <w:rPr>
          <w:rFonts w:ascii="Arial" w:hAnsi="Arial" w:cs="Arial"/>
          <w:sz w:val="20"/>
          <w:szCs w:val="20"/>
        </w:rPr>
        <w:t xml:space="preserve"> voie</w:t>
      </w:r>
      <w:r w:rsidR="001354AE" w:rsidRPr="00612627">
        <w:rPr>
          <w:rFonts w:ascii="Arial" w:hAnsi="Arial" w:cs="Arial"/>
          <w:sz w:val="20"/>
          <w:szCs w:val="20"/>
        </w:rPr>
        <w:t xml:space="preserve">. </w:t>
      </w:r>
      <w:r w:rsidR="00D757CF" w:rsidRPr="00612627">
        <w:rPr>
          <w:rFonts w:ascii="Arial" w:hAnsi="Arial" w:cs="Arial"/>
          <w:sz w:val="20"/>
          <w:szCs w:val="20"/>
        </w:rPr>
        <w:t>L’échec de la révision de la Loi sur l’égalité</w:t>
      </w:r>
      <w:r w:rsidR="0027689F" w:rsidRPr="00612627">
        <w:rPr>
          <w:rFonts w:ascii="Arial" w:hAnsi="Arial" w:cs="Arial"/>
          <w:sz w:val="20"/>
          <w:szCs w:val="20"/>
        </w:rPr>
        <w:t xml:space="preserve"> par la chambre basse</w:t>
      </w:r>
      <w:r w:rsidR="00D757CF" w:rsidRPr="00612627">
        <w:rPr>
          <w:rFonts w:ascii="Arial" w:hAnsi="Arial" w:cs="Arial"/>
          <w:sz w:val="20"/>
          <w:szCs w:val="20"/>
        </w:rPr>
        <w:t xml:space="preserve"> est patent : les modifications acceptées au Conseil national hier et aujourd’hui </w:t>
      </w:r>
      <w:r w:rsidR="00CC5201" w:rsidRPr="00612627">
        <w:rPr>
          <w:rFonts w:ascii="Arial" w:hAnsi="Arial" w:cs="Arial"/>
          <w:sz w:val="20"/>
          <w:szCs w:val="20"/>
        </w:rPr>
        <w:t>ont vidé</w:t>
      </w:r>
      <w:r w:rsidR="00D757CF" w:rsidRPr="00612627">
        <w:rPr>
          <w:rFonts w:ascii="Arial" w:hAnsi="Arial" w:cs="Arial"/>
          <w:sz w:val="20"/>
          <w:szCs w:val="20"/>
        </w:rPr>
        <w:t xml:space="preserve"> le projet de sa su</w:t>
      </w:r>
      <w:r w:rsidR="00CC5201" w:rsidRPr="00612627">
        <w:rPr>
          <w:rFonts w:ascii="Arial" w:hAnsi="Arial" w:cs="Arial"/>
          <w:sz w:val="20"/>
          <w:szCs w:val="20"/>
        </w:rPr>
        <w:t>bstance.</w:t>
      </w:r>
      <w:r w:rsidR="0027689F" w:rsidRPr="00612627">
        <w:rPr>
          <w:rFonts w:ascii="Arial" w:hAnsi="Arial" w:cs="Arial"/>
          <w:sz w:val="20"/>
          <w:szCs w:val="20"/>
        </w:rPr>
        <w:t xml:space="preserve"> </w:t>
      </w:r>
      <w:r w:rsidR="003928C8" w:rsidRPr="00612627">
        <w:rPr>
          <w:rFonts w:ascii="Arial" w:hAnsi="Arial" w:cs="Arial"/>
          <w:sz w:val="20"/>
          <w:szCs w:val="20"/>
        </w:rPr>
        <w:t>Heureusement</w:t>
      </w:r>
      <w:r w:rsidR="0027689F" w:rsidRPr="00612627">
        <w:rPr>
          <w:rFonts w:ascii="Arial" w:hAnsi="Arial" w:cs="Arial"/>
          <w:sz w:val="20"/>
          <w:szCs w:val="20"/>
        </w:rPr>
        <w:t xml:space="preserve">, </w:t>
      </w:r>
      <w:r w:rsidR="003928C8" w:rsidRPr="00612627">
        <w:rPr>
          <w:rFonts w:ascii="Arial" w:hAnsi="Arial" w:cs="Arial"/>
          <w:sz w:val="20"/>
          <w:szCs w:val="20"/>
        </w:rPr>
        <w:t>le camp bourgeois n’a pas réussi à</w:t>
      </w:r>
      <w:r w:rsidR="0027689F" w:rsidRPr="00612627">
        <w:rPr>
          <w:rFonts w:ascii="Arial" w:hAnsi="Arial" w:cs="Arial"/>
          <w:sz w:val="20"/>
          <w:szCs w:val="20"/>
        </w:rPr>
        <w:t xml:space="preserve"> sacrifie</w:t>
      </w:r>
      <w:r w:rsidR="003928C8" w:rsidRPr="00612627">
        <w:rPr>
          <w:rFonts w:ascii="Arial" w:hAnsi="Arial" w:cs="Arial"/>
          <w:sz w:val="20"/>
          <w:szCs w:val="20"/>
        </w:rPr>
        <w:t>r</w:t>
      </w:r>
      <w:r w:rsidR="0027689F" w:rsidRPr="00612627">
        <w:rPr>
          <w:rFonts w:ascii="Arial" w:hAnsi="Arial" w:cs="Arial"/>
          <w:sz w:val="20"/>
          <w:szCs w:val="20"/>
        </w:rPr>
        <w:t xml:space="preserve"> les femmes en acceptant par la petite porte la hausse de l’âge ordinaire des femmes à la retraite, sans aucune contrepartie pour la dizaine de milliards ainsi récupérés.</w:t>
      </w:r>
    </w:p>
    <w:p w:rsidR="00612627" w:rsidRPr="00612627" w:rsidRDefault="00612627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A2118" w:rsidRDefault="00D757CF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12627">
        <w:rPr>
          <w:rFonts w:ascii="Arial" w:hAnsi="Arial" w:cs="Arial"/>
          <w:sz w:val="20"/>
          <w:szCs w:val="20"/>
        </w:rPr>
        <w:t xml:space="preserve">Ne contraindre que les entreprises de plus de 100 postes </w:t>
      </w:r>
      <w:r w:rsidR="00B14E8B" w:rsidRPr="00612627">
        <w:rPr>
          <w:rFonts w:ascii="Arial" w:hAnsi="Arial" w:cs="Arial"/>
          <w:sz w:val="20"/>
          <w:szCs w:val="20"/>
        </w:rPr>
        <w:t>« </w:t>
      </w:r>
      <w:r w:rsidRPr="00612627">
        <w:rPr>
          <w:rFonts w:ascii="Arial" w:hAnsi="Arial" w:cs="Arial"/>
          <w:sz w:val="20"/>
          <w:szCs w:val="20"/>
        </w:rPr>
        <w:t>équiv</w:t>
      </w:r>
      <w:r w:rsidR="00EE7A02" w:rsidRPr="00612627">
        <w:rPr>
          <w:rFonts w:ascii="Arial" w:hAnsi="Arial" w:cs="Arial"/>
          <w:sz w:val="20"/>
          <w:szCs w:val="20"/>
        </w:rPr>
        <w:t>alent plein temps</w:t>
      </w:r>
      <w:r w:rsidR="00B14E8B" w:rsidRPr="00612627">
        <w:rPr>
          <w:rFonts w:ascii="Arial" w:hAnsi="Arial" w:cs="Arial"/>
          <w:sz w:val="20"/>
          <w:szCs w:val="20"/>
        </w:rPr>
        <w:t> »</w:t>
      </w:r>
      <w:r w:rsidR="00EE7A02" w:rsidRPr="00612627">
        <w:rPr>
          <w:rFonts w:ascii="Arial" w:hAnsi="Arial" w:cs="Arial"/>
          <w:sz w:val="20"/>
          <w:szCs w:val="20"/>
        </w:rPr>
        <w:t xml:space="preserve"> (EPT) </w:t>
      </w:r>
      <w:r w:rsidRPr="00612627">
        <w:rPr>
          <w:rFonts w:ascii="Arial" w:hAnsi="Arial" w:cs="Arial"/>
          <w:sz w:val="20"/>
          <w:szCs w:val="20"/>
        </w:rPr>
        <w:t>est un</w:t>
      </w:r>
      <w:r w:rsidR="007574E1" w:rsidRPr="00612627">
        <w:rPr>
          <w:rFonts w:ascii="Arial" w:hAnsi="Arial" w:cs="Arial"/>
          <w:sz w:val="20"/>
          <w:szCs w:val="20"/>
        </w:rPr>
        <w:t xml:space="preserve"> clair affront contre les travailleuses de ce pays</w:t>
      </w:r>
      <w:r w:rsidRPr="00612627">
        <w:rPr>
          <w:rFonts w:ascii="Arial" w:hAnsi="Arial" w:cs="Arial"/>
          <w:sz w:val="20"/>
          <w:szCs w:val="20"/>
        </w:rPr>
        <w:t>. En effet, les femmes en Suisse sont celles qui majoritairement travaillent à temps partiel</w:t>
      </w:r>
      <w:r w:rsidR="005C5BD4" w:rsidRPr="00612627">
        <w:rPr>
          <w:rFonts w:ascii="Arial" w:hAnsi="Arial" w:cs="Arial"/>
          <w:sz w:val="20"/>
          <w:szCs w:val="20"/>
        </w:rPr>
        <w:t>, très souvent contraintes par le manque de conditions-cadres adéquates</w:t>
      </w:r>
      <w:r w:rsidR="007574E1" w:rsidRPr="00612627">
        <w:rPr>
          <w:rFonts w:ascii="Arial" w:hAnsi="Arial" w:cs="Arial"/>
          <w:sz w:val="20"/>
          <w:szCs w:val="20"/>
        </w:rPr>
        <w:t xml:space="preserve"> (dont un salaire moins élevé)</w:t>
      </w:r>
      <w:r w:rsidRPr="00612627">
        <w:rPr>
          <w:rFonts w:ascii="Arial" w:hAnsi="Arial" w:cs="Arial"/>
          <w:sz w:val="20"/>
          <w:szCs w:val="20"/>
        </w:rPr>
        <w:t xml:space="preserve">. </w:t>
      </w:r>
      <w:r w:rsidR="002A3BE1" w:rsidRPr="00612627">
        <w:rPr>
          <w:rFonts w:ascii="Arial" w:hAnsi="Arial" w:cs="Arial"/>
          <w:sz w:val="20"/>
          <w:szCs w:val="20"/>
        </w:rPr>
        <w:t>L</w:t>
      </w:r>
      <w:r w:rsidR="00E60373" w:rsidRPr="00612627">
        <w:rPr>
          <w:rFonts w:ascii="Arial" w:hAnsi="Arial" w:cs="Arial"/>
          <w:sz w:val="20"/>
          <w:szCs w:val="20"/>
        </w:rPr>
        <w:t>a plupart des moyennes</w:t>
      </w:r>
      <w:r w:rsidR="002A3BE1" w:rsidRPr="00612627">
        <w:rPr>
          <w:rFonts w:ascii="Arial" w:hAnsi="Arial" w:cs="Arial"/>
          <w:sz w:val="20"/>
          <w:szCs w:val="20"/>
        </w:rPr>
        <w:t xml:space="preserve"> entreprises </w:t>
      </w:r>
      <w:r w:rsidR="00E60373" w:rsidRPr="00612627">
        <w:rPr>
          <w:rFonts w:ascii="Arial" w:hAnsi="Arial" w:cs="Arial"/>
          <w:sz w:val="20"/>
          <w:szCs w:val="20"/>
        </w:rPr>
        <w:t>pourrait</w:t>
      </w:r>
      <w:r w:rsidRPr="00612627">
        <w:rPr>
          <w:rFonts w:ascii="Arial" w:hAnsi="Arial" w:cs="Arial"/>
          <w:sz w:val="20"/>
          <w:szCs w:val="20"/>
        </w:rPr>
        <w:t xml:space="preserve"> continuer à utiliser des grilles salariales discriminatoires sans vouloir le savoir et </w:t>
      </w:r>
      <w:r w:rsidR="00EE7A02" w:rsidRPr="00612627">
        <w:rPr>
          <w:rFonts w:ascii="Arial" w:hAnsi="Arial" w:cs="Arial"/>
          <w:sz w:val="20"/>
          <w:szCs w:val="20"/>
        </w:rPr>
        <w:t xml:space="preserve">à </w:t>
      </w:r>
      <w:r w:rsidRPr="00612627">
        <w:rPr>
          <w:rFonts w:ascii="Arial" w:hAnsi="Arial" w:cs="Arial"/>
          <w:sz w:val="20"/>
          <w:szCs w:val="20"/>
        </w:rPr>
        <w:t>fouler aux pieds la Constitution fédérale.</w:t>
      </w:r>
      <w:r w:rsidR="00EE7A02" w:rsidRPr="00612627">
        <w:rPr>
          <w:rFonts w:ascii="Arial" w:hAnsi="Arial" w:cs="Arial"/>
          <w:sz w:val="20"/>
          <w:szCs w:val="20"/>
        </w:rPr>
        <w:t xml:space="preserve"> La majorité du Conseil national a </w:t>
      </w:r>
      <w:r w:rsidR="003928C8" w:rsidRPr="00612627">
        <w:rPr>
          <w:rFonts w:ascii="Arial" w:hAnsi="Arial" w:cs="Arial"/>
          <w:sz w:val="20"/>
          <w:szCs w:val="20"/>
        </w:rPr>
        <w:t>modifié le</w:t>
      </w:r>
      <w:r w:rsidR="00E60373" w:rsidRPr="00612627">
        <w:rPr>
          <w:rFonts w:ascii="Arial" w:hAnsi="Arial" w:cs="Arial"/>
          <w:sz w:val="20"/>
          <w:szCs w:val="20"/>
        </w:rPr>
        <w:t xml:space="preserve"> calcul du</w:t>
      </w:r>
      <w:r w:rsidR="003928C8" w:rsidRPr="00612627">
        <w:rPr>
          <w:rFonts w:ascii="Arial" w:hAnsi="Arial" w:cs="Arial"/>
          <w:sz w:val="20"/>
          <w:szCs w:val="20"/>
        </w:rPr>
        <w:t xml:space="preserve"> seuil</w:t>
      </w:r>
      <w:r w:rsidR="00E60373" w:rsidRPr="00612627">
        <w:rPr>
          <w:rFonts w:ascii="Arial" w:hAnsi="Arial" w:cs="Arial"/>
          <w:sz w:val="20"/>
          <w:szCs w:val="20"/>
        </w:rPr>
        <w:t xml:space="preserve"> </w:t>
      </w:r>
      <w:r w:rsidR="00EE7A02" w:rsidRPr="00612627">
        <w:rPr>
          <w:rFonts w:ascii="Arial" w:hAnsi="Arial" w:cs="Arial"/>
          <w:sz w:val="20"/>
          <w:szCs w:val="20"/>
        </w:rPr>
        <w:t>sans savoir combien d’entreprises ser</w:t>
      </w:r>
      <w:r w:rsidR="003928C8" w:rsidRPr="00612627">
        <w:rPr>
          <w:rFonts w:ascii="Arial" w:hAnsi="Arial" w:cs="Arial"/>
          <w:sz w:val="20"/>
          <w:szCs w:val="20"/>
        </w:rPr>
        <w:t>aie</w:t>
      </w:r>
      <w:r w:rsidR="00EE7A02" w:rsidRPr="00612627">
        <w:rPr>
          <w:rFonts w:ascii="Arial" w:hAnsi="Arial" w:cs="Arial"/>
          <w:sz w:val="20"/>
          <w:szCs w:val="20"/>
        </w:rPr>
        <w:t xml:space="preserve">nt concernées parmi les 5760 entreprises de plus de 100 employés, ni combien de personnes effectivement </w:t>
      </w:r>
      <w:r w:rsidR="003928C8" w:rsidRPr="00612627">
        <w:rPr>
          <w:rFonts w:ascii="Arial" w:hAnsi="Arial" w:cs="Arial"/>
          <w:sz w:val="20"/>
          <w:szCs w:val="20"/>
        </w:rPr>
        <w:t xml:space="preserve">seraient </w:t>
      </w:r>
      <w:r w:rsidR="00EE7A02" w:rsidRPr="00612627">
        <w:rPr>
          <w:rFonts w:ascii="Arial" w:hAnsi="Arial" w:cs="Arial"/>
          <w:sz w:val="20"/>
          <w:szCs w:val="20"/>
        </w:rPr>
        <w:t xml:space="preserve">concernées par les autocontrôles. </w:t>
      </w:r>
      <w:r w:rsidR="00CC5201" w:rsidRPr="00612627">
        <w:rPr>
          <w:rFonts w:ascii="Arial" w:hAnsi="Arial" w:cs="Arial"/>
          <w:sz w:val="20"/>
          <w:szCs w:val="20"/>
        </w:rPr>
        <w:t>Depuis que l’Office fédéral de la justice a démontré en 2005 que la Loi sur l’égalité était inefficace à éliminer les discriminations salariales, l</w:t>
      </w:r>
      <w:r w:rsidR="00EE7A02" w:rsidRPr="00612627">
        <w:rPr>
          <w:rFonts w:ascii="Arial" w:hAnsi="Arial" w:cs="Arial"/>
          <w:sz w:val="20"/>
          <w:szCs w:val="20"/>
        </w:rPr>
        <w:t>a droite bourgeoise n’a pourtant eu de cesse de réclamer de nombreuses études indépendantes</w:t>
      </w:r>
      <w:r w:rsidR="00BA2118" w:rsidRPr="00612627">
        <w:rPr>
          <w:rFonts w:ascii="Arial" w:hAnsi="Arial" w:cs="Arial"/>
          <w:sz w:val="20"/>
          <w:szCs w:val="20"/>
        </w:rPr>
        <w:t xml:space="preserve">, études qu’elle conteste </w:t>
      </w:r>
      <w:r w:rsidR="002A3BE1" w:rsidRPr="00612627">
        <w:rPr>
          <w:rFonts w:ascii="Arial" w:hAnsi="Arial" w:cs="Arial"/>
          <w:sz w:val="20"/>
          <w:szCs w:val="20"/>
        </w:rPr>
        <w:t>dès lors que</w:t>
      </w:r>
      <w:r w:rsidR="00BA2118" w:rsidRPr="00612627">
        <w:rPr>
          <w:rFonts w:ascii="Arial" w:hAnsi="Arial" w:cs="Arial"/>
          <w:sz w:val="20"/>
          <w:szCs w:val="20"/>
        </w:rPr>
        <w:t xml:space="preserve"> les résultats </w:t>
      </w:r>
      <w:r w:rsidR="003928C8" w:rsidRPr="00612627">
        <w:rPr>
          <w:rFonts w:ascii="Arial" w:hAnsi="Arial" w:cs="Arial"/>
          <w:sz w:val="20"/>
          <w:szCs w:val="20"/>
        </w:rPr>
        <w:t>lui déplaisent</w:t>
      </w:r>
      <w:r w:rsidR="00EE7A02" w:rsidRPr="00612627">
        <w:rPr>
          <w:rFonts w:ascii="Arial" w:hAnsi="Arial" w:cs="Arial"/>
          <w:sz w:val="20"/>
          <w:szCs w:val="20"/>
        </w:rPr>
        <w:t>.</w:t>
      </w:r>
      <w:r w:rsidR="00BA2118" w:rsidRPr="00612627">
        <w:rPr>
          <w:rFonts w:ascii="Arial" w:hAnsi="Arial" w:cs="Arial"/>
          <w:sz w:val="20"/>
          <w:szCs w:val="20"/>
        </w:rPr>
        <w:t xml:space="preserve"> </w:t>
      </w:r>
    </w:p>
    <w:p w:rsidR="00612627" w:rsidRPr="00612627" w:rsidRDefault="00612627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928C8" w:rsidRPr="00612627" w:rsidRDefault="00CC5201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12627">
        <w:rPr>
          <w:rFonts w:ascii="Arial" w:hAnsi="Arial" w:cs="Arial"/>
          <w:sz w:val="20"/>
          <w:szCs w:val="20"/>
        </w:rPr>
        <w:t>Ne pas vouloir inclure les apprentis et les apprenties dans l’autocontrôle équivaut à ignorer ce que la recherche a démontré : au premier emploi, les jeunes femmes gagnent déjà 7% de moins que les jeunes hommes alors qu’elles disposent des mêmes résultats d’examens, des mêmes compétences et du même travail.</w:t>
      </w:r>
      <w:r w:rsidR="003928C8" w:rsidRPr="00612627">
        <w:rPr>
          <w:rFonts w:ascii="Arial" w:hAnsi="Arial" w:cs="Arial"/>
          <w:sz w:val="20"/>
          <w:szCs w:val="20"/>
        </w:rPr>
        <w:t xml:space="preserve"> Après son passage à la chambre basse, la loi reste donc inefficace. La majorité des employeurs reste libre de respecter – s</w:t>
      </w:r>
      <w:r w:rsidR="00E60373" w:rsidRPr="00612627">
        <w:rPr>
          <w:rFonts w:ascii="Arial" w:hAnsi="Arial" w:cs="Arial"/>
          <w:sz w:val="20"/>
          <w:szCs w:val="20"/>
        </w:rPr>
        <w:t>i elle le veut</w:t>
      </w:r>
      <w:r w:rsidR="003928C8" w:rsidRPr="00612627">
        <w:rPr>
          <w:rFonts w:ascii="Arial" w:hAnsi="Arial" w:cs="Arial"/>
          <w:sz w:val="20"/>
          <w:szCs w:val="20"/>
        </w:rPr>
        <w:t xml:space="preserve"> bien – notre Etat de droit.</w:t>
      </w:r>
      <w:r w:rsidR="00E60373" w:rsidRPr="00612627">
        <w:rPr>
          <w:rFonts w:ascii="Arial" w:hAnsi="Arial" w:cs="Arial"/>
          <w:sz w:val="20"/>
          <w:szCs w:val="20"/>
        </w:rPr>
        <w:t xml:space="preserve"> La limitation de validité de l’obligation de l’autocontrôle </w:t>
      </w:r>
      <w:r w:rsidR="002C2342" w:rsidRPr="00612627">
        <w:rPr>
          <w:rFonts w:ascii="Arial" w:hAnsi="Arial" w:cs="Arial"/>
          <w:sz w:val="20"/>
          <w:szCs w:val="20"/>
        </w:rPr>
        <w:t xml:space="preserve">à douze ans </w:t>
      </w:r>
      <w:r w:rsidR="00E60373" w:rsidRPr="00612627">
        <w:rPr>
          <w:rFonts w:ascii="Arial" w:hAnsi="Arial" w:cs="Arial"/>
          <w:sz w:val="20"/>
          <w:szCs w:val="20"/>
        </w:rPr>
        <w:t>devient, dans ce contexte, une bonne chose.</w:t>
      </w:r>
    </w:p>
    <w:p w:rsidR="001E4622" w:rsidRPr="00612627" w:rsidRDefault="00EC4D6B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12627">
        <w:rPr>
          <w:rFonts w:ascii="Arial" w:hAnsi="Arial" w:cs="Arial"/>
          <w:sz w:val="20"/>
          <w:szCs w:val="20"/>
        </w:rPr>
        <w:lastRenderedPageBreak/>
        <w:t xml:space="preserve">Travail.Suisse, l’organisation faîtière indépendante des travailleurs et des travailleuses, est atterrée par </w:t>
      </w:r>
      <w:r w:rsidR="00BA2118" w:rsidRPr="00612627">
        <w:rPr>
          <w:rFonts w:ascii="Arial" w:hAnsi="Arial" w:cs="Arial"/>
          <w:sz w:val="20"/>
          <w:szCs w:val="20"/>
        </w:rPr>
        <w:t>le résultat des débats</w:t>
      </w:r>
      <w:r w:rsidR="007574E1" w:rsidRPr="00612627">
        <w:rPr>
          <w:rFonts w:ascii="Arial" w:hAnsi="Arial" w:cs="Arial"/>
          <w:sz w:val="20"/>
          <w:szCs w:val="20"/>
        </w:rPr>
        <w:t xml:space="preserve"> à la chambre basse</w:t>
      </w:r>
      <w:r w:rsidR="00BA2118" w:rsidRPr="00612627">
        <w:rPr>
          <w:rFonts w:ascii="Arial" w:hAnsi="Arial" w:cs="Arial"/>
          <w:sz w:val="20"/>
          <w:szCs w:val="20"/>
        </w:rPr>
        <w:t>.</w:t>
      </w:r>
      <w:r w:rsidRPr="00612627">
        <w:rPr>
          <w:rFonts w:ascii="Arial" w:hAnsi="Arial" w:cs="Arial"/>
          <w:sz w:val="20"/>
          <w:szCs w:val="20"/>
        </w:rPr>
        <w:t xml:space="preserve"> </w:t>
      </w:r>
      <w:r w:rsidR="00CD542C" w:rsidRPr="00612627">
        <w:rPr>
          <w:rFonts w:ascii="Arial" w:hAnsi="Arial" w:cs="Arial"/>
          <w:sz w:val="20"/>
          <w:szCs w:val="20"/>
        </w:rPr>
        <w:t>Selon Valérie Borioli Sandoz, responsable de la Politique de l’égalité : « </w:t>
      </w:r>
      <w:r w:rsidR="001E4622" w:rsidRPr="00612627">
        <w:rPr>
          <w:rFonts w:ascii="Arial" w:hAnsi="Arial" w:cs="Arial"/>
          <w:sz w:val="20"/>
          <w:szCs w:val="20"/>
        </w:rPr>
        <w:t xml:space="preserve">Accepter </w:t>
      </w:r>
      <w:r w:rsidR="00BA2118" w:rsidRPr="00612627">
        <w:rPr>
          <w:rFonts w:ascii="Arial" w:hAnsi="Arial" w:cs="Arial"/>
          <w:sz w:val="20"/>
          <w:szCs w:val="20"/>
        </w:rPr>
        <w:t>d</w:t>
      </w:r>
      <w:r w:rsidR="002A3BE1" w:rsidRPr="00612627">
        <w:rPr>
          <w:rFonts w:ascii="Arial" w:hAnsi="Arial" w:cs="Arial"/>
          <w:sz w:val="20"/>
          <w:szCs w:val="20"/>
        </w:rPr>
        <w:t>e la majorité des</w:t>
      </w:r>
      <w:r w:rsidR="00BA2118" w:rsidRPr="00612627">
        <w:rPr>
          <w:rFonts w:ascii="Arial" w:hAnsi="Arial" w:cs="Arial"/>
          <w:sz w:val="20"/>
          <w:szCs w:val="20"/>
        </w:rPr>
        <w:t xml:space="preserve"> entreprises qu’elles violent </w:t>
      </w:r>
      <w:r w:rsidR="00CD542C" w:rsidRPr="00612627">
        <w:rPr>
          <w:rFonts w:ascii="Arial" w:hAnsi="Arial" w:cs="Arial"/>
          <w:sz w:val="20"/>
          <w:szCs w:val="20"/>
        </w:rPr>
        <w:t>la Constitution</w:t>
      </w:r>
      <w:r w:rsidR="00BA2118" w:rsidRPr="00612627">
        <w:rPr>
          <w:rFonts w:ascii="Arial" w:hAnsi="Arial" w:cs="Arial"/>
          <w:sz w:val="20"/>
          <w:szCs w:val="20"/>
        </w:rPr>
        <w:t xml:space="preserve"> et ne respectent pas la loi de manière répétée</w:t>
      </w:r>
      <w:r w:rsidR="00CD542C" w:rsidRPr="00612627">
        <w:rPr>
          <w:rFonts w:ascii="Arial" w:hAnsi="Arial" w:cs="Arial"/>
          <w:sz w:val="20"/>
          <w:szCs w:val="20"/>
        </w:rPr>
        <w:t xml:space="preserve"> </w:t>
      </w:r>
      <w:r w:rsidR="001E4622" w:rsidRPr="00612627">
        <w:rPr>
          <w:rFonts w:ascii="Arial" w:hAnsi="Arial" w:cs="Arial"/>
          <w:sz w:val="20"/>
          <w:szCs w:val="20"/>
        </w:rPr>
        <w:t xml:space="preserve">est consternant de la part d’élus et d’élues du peuple. Le message donné par cette majorité est tout simplement </w:t>
      </w:r>
      <w:r w:rsidR="00307F9A" w:rsidRPr="00612627">
        <w:rPr>
          <w:rFonts w:ascii="Arial" w:hAnsi="Arial" w:cs="Arial"/>
          <w:sz w:val="20"/>
          <w:szCs w:val="20"/>
        </w:rPr>
        <w:t>scandaleux</w:t>
      </w:r>
      <w:r w:rsidR="001E4622" w:rsidRPr="00612627">
        <w:rPr>
          <w:rFonts w:ascii="Arial" w:hAnsi="Arial" w:cs="Arial"/>
          <w:sz w:val="20"/>
          <w:szCs w:val="20"/>
        </w:rPr>
        <w:t>.</w:t>
      </w:r>
      <w:r w:rsidR="002A3BE1" w:rsidRPr="00612627">
        <w:rPr>
          <w:rFonts w:ascii="Arial" w:hAnsi="Arial" w:cs="Arial"/>
          <w:sz w:val="20"/>
          <w:szCs w:val="20"/>
        </w:rPr>
        <w:t xml:space="preserve"> </w:t>
      </w:r>
      <w:r w:rsidR="001E4622" w:rsidRPr="00612627">
        <w:rPr>
          <w:rFonts w:ascii="Arial" w:hAnsi="Arial" w:cs="Arial"/>
          <w:sz w:val="20"/>
          <w:szCs w:val="20"/>
        </w:rPr>
        <w:t>»</w:t>
      </w:r>
      <w:r w:rsidR="002A3BE1" w:rsidRPr="00612627">
        <w:rPr>
          <w:rFonts w:ascii="Arial" w:hAnsi="Arial" w:cs="Arial"/>
          <w:sz w:val="20"/>
          <w:szCs w:val="20"/>
        </w:rPr>
        <w:t xml:space="preserve">. </w:t>
      </w:r>
      <w:r w:rsidR="00E60373" w:rsidRPr="00612627">
        <w:rPr>
          <w:rFonts w:ascii="Arial" w:hAnsi="Arial" w:cs="Arial"/>
          <w:sz w:val="20"/>
          <w:szCs w:val="20"/>
        </w:rPr>
        <w:t>Le projet de loi retourne au Conseil des Etats. Il est à espérer qu’il corrige le laisser-faire inacceptable de la chambre basse car la discrimination salariale coûte près de 7 milliards aux femmes chaque année.</w:t>
      </w:r>
    </w:p>
    <w:p w:rsidR="00A9743F" w:rsidRPr="00612627" w:rsidRDefault="00A9743F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A9743F" w:rsidRPr="00612627" w:rsidRDefault="00A9743F" w:rsidP="00612627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612627">
        <w:rPr>
          <w:rFonts w:ascii="Arial" w:hAnsi="Arial" w:cs="Arial"/>
          <w:sz w:val="20"/>
          <w:szCs w:val="20"/>
          <w:u w:val="single"/>
        </w:rPr>
        <w:t>Pour plus d’informations :</w:t>
      </w:r>
    </w:p>
    <w:p w:rsidR="00A9743F" w:rsidRPr="00612627" w:rsidRDefault="00A9743F" w:rsidP="0061262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12627">
        <w:rPr>
          <w:rFonts w:ascii="Arial" w:hAnsi="Arial" w:cs="Arial"/>
          <w:sz w:val="20"/>
          <w:szCs w:val="20"/>
        </w:rPr>
        <w:t>Valérie Borioli Sandoz, Responsable de la politique de l’égalité, mobile : 079 598 06 37</w:t>
      </w:r>
    </w:p>
    <w:sectPr w:rsidR="00A9743F" w:rsidRPr="00612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9"/>
    <w:rsid w:val="000118A5"/>
    <w:rsid w:val="000365FD"/>
    <w:rsid w:val="00131163"/>
    <w:rsid w:val="001354AE"/>
    <w:rsid w:val="0017055B"/>
    <w:rsid w:val="001E4622"/>
    <w:rsid w:val="0027689F"/>
    <w:rsid w:val="002A3BE1"/>
    <w:rsid w:val="002C2342"/>
    <w:rsid w:val="00307F9A"/>
    <w:rsid w:val="003928C8"/>
    <w:rsid w:val="005C5BD4"/>
    <w:rsid w:val="005E3FAB"/>
    <w:rsid w:val="00612627"/>
    <w:rsid w:val="007574E1"/>
    <w:rsid w:val="00791775"/>
    <w:rsid w:val="007943C2"/>
    <w:rsid w:val="007D3407"/>
    <w:rsid w:val="008242BF"/>
    <w:rsid w:val="0094021A"/>
    <w:rsid w:val="00A9743F"/>
    <w:rsid w:val="00B14E8B"/>
    <w:rsid w:val="00B16827"/>
    <w:rsid w:val="00BA2118"/>
    <w:rsid w:val="00CC5201"/>
    <w:rsid w:val="00CD542C"/>
    <w:rsid w:val="00D757CF"/>
    <w:rsid w:val="00E03309"/>
    <w:rsid w:val="00E60373"/>
    <w:rsid w:val="00EC4D6B"/>
    <w:rsid w:val="00E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904431-D574-4206-8D86-3D8B58F4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Borioli</dc:creator>
  <cp:keywords/>
  <dc:description/>
  <cp:lastModifiedBy>Linda Rosenkranz</cp:lastModifiedBy>
  <cp:revision>3</cp:revision>
  <dcterms:created xsi:type="dcterms:W3CDTF">2018-09-25T11:59:00Z</dcterms:created>
  <dcterms:modified xsi:type="dcterms:W3CDTF">2018-09-25T12:00:00Z</dcterms:modified>
</cp:coreProperties>
</file>